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230"/>
        <w:gridCol w:w="3228"/>
        <w:gridCol w:w="3113"/>
      </w:tblGrid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ПЕРВОМАЙСЬКА РАЙОННА ДЕРЖАВНА АДМІНІСТРАЦІЯ</w:t>
            </w: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МИКОЛАЇВСЬКОЇ ОБЛАСТІ</w:t>
            </w: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  <w:t>ПЕРВОМАЙСЬКА РАЙОННА ВІЙСЬКОВА АДМІНІСТРАЦІЯ</w:t>
            </w:r>
          </w:p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</w:t>
            </w:r>
            <w:proofErr w:type="spellEnd"/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Я</w:t>
            </w:r>
          </w:p>
        </w:tc>
      </w:tr>
      <w:tr w:rsidR="00F50321" w:rsidRPr="001C2B32" w:rsidTr="00264675">
        <w:tc>
          <w:tcPr>
            <w:tcW w:w="3230" w:type="dxa"/>
          </w:tcPr>
          <w:p w:rsidR="00F50321" w:rsidRPr="001C2B32" w:rsidRDefault="00F50321" w:rsidP="00F50321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28" w:type="dxa"/>
          </w:tcPr>
          <w:p w:rsidR="00F50321" w:rsidRPr="001C2B32" w:rsidRDefault="00F50321" w:rsidP="00F50321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3" w:type="dxa"/>
          </w:tcPr>
          <w:p w:rsidR="00F50321" w:rsidRPr="001C2B32" w:rsidRDefault="00F50321" w:rsidP="00F50321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F50321" w:rsidRPr="001C2B32" w:rsidTr="00264675">
        <w:trPr>
          <w:trHeight w:val="424"/>
        </w:trPr>
        <w:tc>
          <w:tcPr>
            <w:tcW w:w="3230" w:type="dxa"/>
          </w:tcPr>
          <w:p w:rsidR="00F50321" w:rsidRPr="001C2B32" w:rsidRDefault="00264675" w:rsidP="000A56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083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5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січня</w:t>
            </w:r>
            <w:r w:rsidR="00083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0A5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50321" w:rsidRPr="001C2B32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28" w:type="dxa"/>
          </w:tcPr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113" w:type="dxa"/>
          </w:tcPr>
          <w:p w:rsidR="00F50321" w:rsidRPr="001C2B32" w:rsidRDefault="00F50321" w:rsidP="000323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0A56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3231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264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4675" w:rsidRPr="00825505">
              <w:rPr>
                <w:rFonts w:ascii="Times New Roman" w:hAnsi="Times New Roman" w:cs="Times New Roman"/>
                <w:sz w:val="28"/>
                <w:szCs w:val="28"/>
              </w:rPr>
              <w:t>-р/в</w:t>
            </w:r>
            <w:r w:rsidR="002646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64675" w:rsidRDefault="00264675" w:rsidP="00264675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083816" w:rsidRDefault="00032315" w:rsidP="00F37BDF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6DB">
        <w:rPr>
          <w:rFonts w:ascii="Times New Roman" w:hAnsi="Times New Roman" w:cs="Times New Roman"/>
          <w:sz w:val="28"/>
          <w:szCs w:val="28"/>
          <w:lang w:val="uk-UA"/>
        </w:rPr>
        <w:t>Про внесення змін до  розпорядження голови райдержадміністрації від 14.02.2022 № 22-р «</w:t>
      </w:r>
      <w:r w:rsidRPr="00F426DB">
        <w:rPr>
          <w:rFonts w:ascii="Times New Roman" w:hAnsi="Times New Roman" w:cs="Times New Roman"/>
          <w:bCs/>
          <w:sz w:val="28"/>
          <w:szCs w:val="28"/>
          <w:lang w:val="uk-UA"/>
        </w:rPr>
        <w:t>Про координаційну раду з питань запобігання та протидії домашньому насильству, насильству за ознакою статі, забезпечення рівних прав і можливостей жінок та чоловіків та протидії торгівлі людьми у Первомайському районі</w:t>
      </w:r>
      <w:r w:rsidRPr="00F426D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83816" w:rsidRPr="00083816" w:rsidRDefault="00083816" w:rsidP="00083816">
      <w:pPr>
        <w:shd w:val="clear" w:color="auto" w:fill="FFFFFF"/>
        <w:spacing w:after="0" w:line="240" w:lineRule="auto"/>
        <w:ind w:right="5102"/>
        <w:rPr>
          <w:rFonts w:ascii="Times New Roman" w:hAnsi="Times New Roman" w:cs="Times New Roman"/>
          <w:sz w:val="28"/>
          <w:szCs w:val="28"/>
          <w:lang w:val="uk-UA"/>
        </w:rPr>
      </w:pPr>
    </w:p>
    <w:p w:rsidR="005C7364" w:rsidRPr="00F37BDF" w:rsidRDefault="00083816" w:rsidP="005C7364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BD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2, 13, 23, 25, пункту 9 частини першої статті 39, статті 41 Закону України «Про місцеві державні адміністрації», </w:t>
      </w:r>
      <w:r w:rsidR="005C7364" w:rsidRPr="00F37B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частини другої статті 12 Закону України «Про забезпечення рівних прав та можливостей жінок і чоловіків», статті 6 Закону України «Про запобігання та протидію домашньому насильству», </w:t>
      </w:r>
      <w:r w:rsidR="005C7364" w:rsidRPr="00F37BDF">
        <w:rPr>
          <w:rFonts w:ascii="Times New Roman" w:hAnsi="Times New Roman" w:cs="Times New Roman"/>
          <w:sz w:val="28"/>
          <w:szCs w:val="28"/>
          <w:lang w:val="uk-UA"/>
        </w:rPr>
        <w:t xml:space="preserve">пунктів 19, 25 Порядку взаємодії суб’єктів,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 серпня 2018 року № 658 </w:t>
      </w:r>
      <w:r w:rsidRPr="00F37BDF">
        <w:rPr>
          <w:rFonts w:ascii="Times New Roman" w:hAnsi="Times New Roman" w:cs="Times New Roman"/>
          <w:sz w:val="28"/>
          <w:szCs w:val="28"/>
          <w:lang w:val="uk-UA"/>
        </w:rPr>
        <w:t>та в зв’язку з кадровими змінами:</w:t>
      </w:r>
    </w:p>
    <w:p w:rsidR="00B02337" w:rsidRPr="00F37BDF" w:rsidRDefault="005C7364" w:rsidP="005C7364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B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3816" w:rsidRPr="00083816" w:rsidRDefault="00083816" w:rsidP="00A776E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37BDF">
        <w:rPr>
          <w:sz w:val="28"/>
          <w:szCs w:val="28"/>
          <w:lang w:val="uk-UA"/>
        </w:rPr>
        <w:t xml:space="preserve">1. Внести зміни до складу </w:t>
      </w:r>
      <w:r w:rsidR="00032315" w:rsidRPr="00F37BDF">
        <w:rPr>
          <w:bCs/>
          <w:sz w:val="28"/>
          <w:szCs w:val="28"/>
          <w:lang w:val="uk-UA"/>
        </w:rPr>
        <w:t>координаційної ради з питань запобігання та протидії</w:t>
      </w:r>
      <w:r w:rsidR="00032315" w:rsidRPr="00F426DB">
        <w:rPr>
          <w:bCs/>
          <w:sz w:val="28"/>
          <w:szCs w:val="28"/>
          <w:lang w:val="uk-UA"/>
        </w:rPr>
        <w:t xml:space="preserve"> домашньому насильству, насильству за ознакою статі, забезпечення рівних прав і можливостей жінок та чоловіків та протидії торгівлі людьми у Первомайському районі</w:t>
      </w:r>
      <w:r w:rsidR="000B09C4">
        <w:rPr>
          <w:sz w:val="28"/>
          <w:szCs w:val="28"/>
          <w:lang w:val="uk-UA"/>
        </w:rPr>
        <w:t>, утвореної</w:t>
      </w:r>
      <w:r w:rsidRPr="00083816">
        <w:rPr>
          <w:sz w:val="28"/>
          <w:szCs w:val="28"/>
          <w:lang w:val="uk-UA"/>
        </w:rPr>
        <w:t xml:space="preserve"> </w:t>
      </w:r>
      <w:r w:rsidR="00032315">
        <w:rPr>
          <w:sz w:val="28"/>
          <w:szCs w:val="28"/>
          <w:lang w:val="uk-UA"/>
        </w:rPr>
        <w:t xml:space="preserve">відповідно </w:t>
      </w:r>
      <w:r w:rsidR="00032315" w:rsidRPr="00F426DB">
        <w:rPr>
          <w:sz w:val="28"/>
          <w:szCs w:val="28"/>
          <w:lang w:val="uk-UA"/>
        </w:rPr>
        <w:t>до  розпорядження голови райдержадміністрації від 14.02.2022 № 22-р «</w:t>
      </w:r>
      <w:r w:rsidR="00032315" w:rsidRPr="00F426DB">
        <w:rPr>
          <w:bCs/>
          <w:sz w:val="28"/>
          <w:szCs w:val="28"/>
          <w:lang w:val="uk-UA"/>
        </w:rPr>
        <w:t>Про координаційну раду з питань запобігання та протидії домашньому насильству, насильству за ознакою статі, забезпечення рівних прав і можливостей жінок та чоловіків та протидії торгівлі людьми у Первомайському районі</w:t>
      </w:r>
      <w:r w:rsidR="00032315" w:rsidRPr="00F426DB">
        <w:rPr>
          <w:sz w:val="28"/>
          <w:szCs w:val="28"/>
          <w:lang w:val="uk-UA"/>
        </w:rPr>
        <w:t>»</w:t>
      </w:r>
      <w:r w:rsidRPr="00083816">
        <w:rPr>
          <w:sz w:val="28"/>
          <w:szCs w:val="28"/>
          <w:lang w:val="uk-UA"/>
        </w:rPr>
        <w:t xml:space="preserve">, </w:t>
      </w:r>
      <w:r w:rsidRPr="00904FE6">
        <w:rPr>
          <w:sz w:val="28"/>
          <w:szCs w:val="28"/>
          <w:lang w:val="uk-UA"/>
        </w:rPr>
        <w:t>виклавши його у новій редакції згідно з додатком.</w:t>
      </w:r>
    </w:p>
    <w:p w:rsidR="00083816" w:rsidRPr="00083816" w:rsidRDefault="00083816" w:rsidP="00A776E7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083816" w:rsidRPr="00083816" w:rsidRDefault="00083816" w:rsidP="00A776E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3816">
        <w:rPr>
          <w:sz w:val="28"/>
          <w:szCs w:val="28"/>
          <w:lang w:val="uk-UA"/>
        </w:rPr>
        <w:lastRenderedPageBreak/>
        <w:t xml:space="preserve">2. Контроль за виконанням розпорядження покласти на заступника </w:t>
      </w:r>
      <w:r w:rsidR="009B23C2">
        <w:rPr>
          <w:sz w:val="28"/>
          <w:szCs w:val="28"/>
          <w:lang w:val="uk-UA"/>
        </w:rPr>
        <w:t xml:space="preserve">начальника </w:t>
      </w:r>
      <w:r w:rsidRPr="00083816">
        <w:rPr>
          <w:sz w:val="28"/>
          <w:szCs w:val="28"/>
          <w:lang w:val="uk-UA"/>
        </w:rPr>
        <w:t>рай</w:t>
      </w:r>
      <w:r w:rsidR="009B23C2">
        <w:rPr>
          <w:sz w:val="28"/>
          <w:szCs w:val="28"/>
          <w:lang w:val="uk-UA"/>
        </w:rPr>
        <w:t xml:space="preserve">онної військової </w:t>
      </w:r>
      <w:r w:rsidRPr="00083816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  <w:r w:rsidRPr="00083816">
        <w:rPr>
          <w:sz w:val="28"/>
          <w:szCs w:val="28"/>
          <w:lang w:val="uk-UA"/>
        </w:rPr>
        <w:t xml:space="preserve"> Недашківську Л. В.</w:t>
      </w:r>
    </w:p>
    <w:p w:rsidR="00C6679B" w:rsidRDefault="00C6679B" w:rsidP="00264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7BDF" w:rsidRDefault="00F37BDF" w:rsidP="00264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4675" w:rsidRPr="003F5458" w:rsidRDefault="00264675" w:rsidP="00264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545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районної </w:t>
      </w:r>
    </w:p>
    <w:p w:rsidR="006C1B3D" w:rsidRDefault="00264675" w:rsidP="00264675">
      <w:pPr>
        <w:spacing w:after="0"/>
      </w:pPr>
      <w:r w:rsidRPr="003F545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F5458">
        <w:rPr>
          <w:rFonts w:ascii="Times New Roman" w:hAnsi="Times New Roman" w:cs="Times New Roman"/>
          <w:sz w:val="28"/>
          <w:szCs w:val="28"/>
          <w:lang w:val="uk-UA"/>
        </w:rPr>
        <w:t xml:space="preserve">     Сергій САКОВСЬКИЙ</w:t>
      </w:r>
    </w:p>
    <w:sectPr w:rsidR="006C1B3D" w:rsidSect="0042591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13" w:rsidRDefault="00B91513" w:rsidP="0042591C">
      <w:pPr>
        <w:spacing w:after="0" w:line="240" w:lineRule="auto"/>
      </w:pPr>
      <w:r>
        <w:separator/>
      </w:r>
    </w:p>
  </w:endnote>
  <w:endnote w:type="continuationSeparator" w:id="0">
    <w:p w:rsidR="00B91513" w:rsidRDefault="00B91513" w:rsidP="0042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13" w:rsidRDefault="00B91513" w:rsidP="0042591C">
      <w:pPr>
        <w:spacing w:after="0" w:line="240" w:lineRule="auto"/>
      </w:pPr>
      <w:r>
        <w:separator/>
      </w:r>
    </w:p>
  </w:footnote>
  <w:footnote w:type="continuationSeparator" w:id="0">
    <w:p w:rsidR="00B91513" w:rsidRDefault="00B91513" w:rsidP="0042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897137"/>
      <w:docPartObj>
        <w:docPartGallery w:val="Page Numbers (Top of Page)"/>
        <w:docPartUnique/>
      </w:docPartObj>
    </w:sdtPr>
    <w:sdtContent>
      <w:p w:rsidR="0042591C" w:rsidRDefault="004259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591C" w:rsidRDefault="004259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4D54"/>
    <w:multiLevelType w:val="hybridMultilevel"/>
    <w:tmpl w:val="7CFE9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321"/>
    <w:rsid w:val="00032315"/>
    <w:rsid w:val="000779B3"/>
    <w:rsid w:val="00083816"/>
    <w:rsid w:val="000A56B5"/>
    <w:rsid w:val="000B09C4"/>
    <w:rsid w:val="000C2318"/>
    <w:rsid w:val="00244081"/>
    <w:rsid w:val="00264675"/>
    <w:rsid w:val="003B276A"/>
    <w:rsid w:val="0042591C"/>
    <w:rsid w:val="00477C0D"/>
    <w:rsid w:val="005C7364"/>
    <w:rsid w:val="006C1B3D"/>
    <w:rsid w:val="007973EC"/>
    <w:rsid w:val="008D0B43"/>
    <w:rsid w:val="009B23C2"/>
    <w:rsid w:val="00A12DE0"/>
    <w:rsid w:val="00A776E7"/>
    <w:rsid w:val="00AA59B4"/>
    <w:rsid w:val="00B02337"/>
    <w:rsid w:val="00B91513"/>
    <w:rsid w:val="00C6679B"/>
    <w:rsid w:val="00E53F23"/>
    <w:rsid w:val="00F37BDF"/>
    <w:rsid w:val="00F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3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467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083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2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91C"/>
  </w:style>
  <w:style w:type="paragraph" w:styleId="a8">
    <w:name w:val="footer"/>
    <w:basedOn w:val="a"/>
    <w:link w:val="a9"/>
    <w:uiPriority w:val="99"/>
    <w:unhideWhenUsed/>
    <w:rsid w:val="0042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2023-07-10T13:33:00Z</cp:lastPrinted>
  <dcterms:created xsi:type="dcterms:W3CDTF">2022-04-26T07:37:00Z</dcterms:created>
  <dcterms:modified xsi:type="dcterms:W3CDTF">2025-01-30T13:37:00Z</dcterms:modified>
</cp:coreProperties>
</file>